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A73A" w14:textId="77777777" w:rsidR="00FF0C26" w:rsidRPr="00651167" w:rsidRDefault="00FF0C26" w:rsidP="00FF0C2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</w:t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  <w:t xml:space="preserve">         CALDO</w:t>
      </w:r>
    </w:p>
    <w:p w14:paraId="5AAA43D8" w14:textId="77777777" w:rsidR="00FF0C26" w:rsidRPr="00651167" w:rsidRDefault="00FF0C26" w:rsidP="00FF0C2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50F9A556" w14:textId="77777777" w:rsidR="00FF0C26" w:rsidRPr="00651167" w:rsidRDefault="00FF0C26" w:rsidP="00FF0C2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            </w:t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  <w:t xml:space="preserve">for Alberta </w:t>
      </w:r>
      <w:proofErr w:type="spellStart"/>
      <w:r w:rsidRPr="00651167">
        <w:rPr>
          <w:rFonts w:ascii="Times" w:eastAsia="Times New Roman" w:hAnsi="Times" w:cs="Times"/>
          <w:sz w:val="24"/>
          <w:szCs w:val="24"/>
          <w:lang w:bidi="he-IL"/>
        </w:rPr>
        <w:t>Cifolelli</w:t>
      </w:r>
      <w:proofErr w:type="spellEnd"/>
    </w:p>
    <w:p w14:paraId="1448B55A" w14:textId="77777777" w:rsidR="00FF0C26" w:rsidRPr="00651167" w:rsidRDefault="00FF0C26" w:rsidP="00FF0C2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46200C2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There are steep trails in to</w:t>
      </w:r>
    </w:p>
    <w:p w14:paraId="7EC3DBC1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hills, but in this land-</w:t>
      </w:r>
    </w:p>
    <w:p w14:paraId="3AD26DAE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scape of the mind no path</w:t>
      </w:r>
    </w:p>
    <w:p w14:paraId="35C67BB6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is cut for the eye.  The way in</w:t>
      </w:r>
    </w:p>
    <w:p w14:paraId="1A84C43E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is through color, catching</w:t>
      </w:r>
    </w:p>
    <w:p w14:paraId="7269512B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warm round-crowned trees mid-</w:t>
      </w:r>
    </w:p>
    <w:p w14:paraId="4D5BC5DF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ground; then I'm let loose on a high</w:t>
      </w:r>
    </w:p>
    <w:p w14:paraId="54C2E18A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precise horizon that exacts </w:t>
      </w:r>
    </w:p>
    <w:p w14:paraId="535349B1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scanning across for detail</w:t>
      </w:r>
    </w:p>
    <w:p w14:paraId="3D3EEDFB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of light on slopes.  The shade</w:t>
      </w:r>
    </w:p>
    <w:p w14:paraId="323C987E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of sky provokes a forward</w:t>
      </w:r>
    </w:p>
    <w:p w14:paraId="59B2D93D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jump to pick up a purple</w:t>
      </w:r>
    </w:p>
    <w:p w14:paraId="3D44CD3B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mass of trees that reach up,</w:t>
      </w:r>
    </w:p>
    <w:p w14:paraId="138222A2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again.  To ask if these colors</w:t>
      </w:r>
    </w:p>
    <w:p w14:paraId="02775E4C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u w:val="single"/>
          <w:lang w:bidi="he-IL"/>
        </w:rPr>
        <w:t>are</w:t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>, is to touch the land.</w:t>
      </w:r>
    </w:p>
    <w:p w14:paraId="38693AFD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808CA4A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But then you've said that</w:t>
      </w:r>
    </w:p>
    <w:p w14:paraId="44454336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this is more about paint</w:t>
      </w:r>
    </w:p>
    <w:p w14:paraId="30304FA7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than grass, or hills; the</w:t>
      </w:r>
    </w:p>
    <w:p w14:paraId="486C75C3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fields of water or pasture</w:t>
      </w:r>
    </w:p>
    <w:p w14:paraId="03EE873F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remembering the </w:t>
      </w:r>
      <w:proofErr w:type="gramStart"/>
      <w:r w:rsidRPr="00651167">
        <w:rPr>
          <w:rFonts w:ascii="Times" w:eastAsia="Times New Roman" w:hAnsi="Times" w:cs="Times"/>
          <w:sz w:val="24"/>
          <w:szCs w:val="24"/>
          <w:lang w:bidi="he-IL"/>
        </w:rPr>
        <w:t>way</w:t>
      </w:r>
      <w:proofErr w:type="gramEnd"/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the air-</w:t>
      </w:r>
    </w:p>
    <w:p w14:paraId="70C72159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brush drove paint, the soft</w:t>
      </w:r>
    </w:p>
    <w:p w14:paraId="22574CA5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tree line on the horizon</w:t>
      </w:r>
    </w:p>
    <w:p w14:paraId="0A240C6B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alive on small flowing</w:t>
      </w:r>
    </w:p>
    <w:p w14:paraId="23FD1A5F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at the edges. The colors,</w:t>
      </w:r>
    </w:p>
    <w:p w14:paraId="3FE97C83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sharp, abutting, owe much</w:t>
      </w:r>
    </w:p>
    <w:p w14:paraId="7B5A8ACC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quickly drying acrylic.</w:t>
      </w:r>
    </w:p>
    <w:p w14:paraId="5B8BB2D0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What I'm jealous of is that </w:t>
      </w:r>
    </w:p>
    <w:p w14:paraId="1957B566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you will feel differently.</w:t>
      </w:r>
    </w:p>
    <w:p w14:paraId="54D6C9BE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Just because you painted it!</w:t>
      </w:r>
    </w:p>
    <w:p w14:paraId="4F0666FF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You and the paint put time,</w:t>
      </w:r>
    </w:p>
    <w:p w14:paraId="43AA30D5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like music, in, uneven tempos</w:t>
      </w:r>
    </w:p>
    <w:p w14:paraId="7320404E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struck by the brush passing</w:t>
      </w:r>
    </w:p>
    <w:p w14:paraId="374FE3E0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build up land from nothing,</w:t>
      </w:r>
    </w:p>
    <w:p w14:paraId="0EE5E5D0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cut a fence, move that bush</w:t>
      </w:r>
    </w:p>
    <w:p w14:paraId="24AE2372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four times.  I have to make do</w:t>
      </w:r>
    </w:p>
    <w:p w14:paraId="47929FCF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with clues of historicity,</w:t>
      </w:r>
    </w:p>
    <w:p w14:paraId="5F09A868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 couple of broad strokes</w:t>
      </w:r>
    </w:p>
    <w:p w14:paraId="108E8051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across the hottest tree, or,</w:t>
      </w:r>
    </w:p>
    <w:p w14:paraId="45DD516F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my favorite meander calligraphy</w:t>
      </w:r>
    </w:p>
    <w:p w14:paraId="5689D708" w14:textId="77777777" w:rsidR="00FF0C26" w:rsidRPr="00651167" w:rsidRDefault="00FF0C26" w:rsidP="00FF0C26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 your striated evening sky.</w:t>
      </w:r>
    </w:p>
    <w:p w14:paraId="44A5B326" w14:textId="1CD5E009" w:rsidR="00EB3D51" w:rsidRPr="00FF0C26" w:rsidRDefault="00EB3D51" w:rsidP="00FF0C2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FF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6"/>
    <w:rsid w:val="00EB3D51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B9E1"/>
  <w15:chartTrackingRefBased/>
  <w15:docId w15:val="{A1DCA683-5276-4CEA-966A-B8420086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2023-09-04T15:24:00Z</dcterms:created>
  <dcterms:modified xsi:type="dcterms:W3CDTF">2023-09-04T15:24:00Z</dcterms:modified>
</cp:coreProperties>
</file>